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F7F06" w14:textId="5DF5A119" w:rsidR="00873723" w:rsidRDefault="00873723">
      <w:pPr>
        <w:rPr>
          <w:b/>
          <w:sz w:val="48"/>
          <w:szCs w:val="48"/>
          <w:lang w:val="en-AU"/>
        </w:rPr>
      </w:pPr>
      <w:bookmarkStart w:id="0" w:name="_GoBack"/>
      <w:bookmarkEnd w:id="0"/>
      <w:r w:rsidRPr="00873723">
        <w:rPr>
          <w:b/>
          <w:sz w:val="48"/>
          <w:szCs w:val="48"/>
          <w:lang w:val="en-AU"/>
        </w:rPr>
        <w:t>WYNFM COMMUNITY RADIO INC</w:t>
      </w:r>
    </w:p>
    <w:p w14:paraId="7128D2AF" w14:textId="77777777" w:rsidR="00873723" w:rsidRDefault="00873723">
      <w:pPr>
        <w:rPr>
          <w:b/>
          <w:sz w:val="48"/>
          <w:szCs w:val="48"/>
          <w:lang w:val="en-AU"/>
        </w:rPr>
      </w:pPr>
    </w:p>
    <w:p w14:paraId="462764AE" w14:textId="77777777" w:rsidR="00873723" w:rsidRDefault="00873723">
      <w:pPr>
        <w:rPr>
          <w:b/>
          <w:sz w:val="48"/>
          <w:szCs w:val="48"/>
          <w:lang w:val="en-AU"/>
        </w:rPr>
      </w:pPr>
      <w:r>
        <w:rPr>
          <w:b/>
          <w:sz w:val="48"/>
          <w:szCs w:val="48"/>
          <w:lang w:val="en-AU"/>
        </w:rPr>
        <w:t>Environmental Sustainability Policy</w:t>
      </w:r>
    </w:p>
    <w:p w14:paraId="704E50A2" w14:textId="77777777" w:rsidR="00873723" w:rsidRPr="0054222B" w:rsidRDefault="00873723">
      <w:pPr>
        <w:rPr>
          <w:b/>
          <w:lang w:val="en-AU"/>
        </w:rPr>
      </w:pPr>
    </w:p>
    <w:p w14:paraId="07784680" w14:textId="34B36F7F" w:rsidR="00873723" w:rsidRDefault="0054222B">
      <w:pPr>
        <w:rPr>
          <w:lang w:val="en-AU"/>
        </w:rPr>
      </w:pPr>
      <w:r w:rsidRPr="0054222B">
        <w:rPr>
          <w:lang w:val="en-AU"/>
        </w:rPr>
        <w:t>Ratified</w:t>
      </w:r>
      <w:r>
        <w:rPr>
          <w:lang w:val="en-AU"/>
        </w:rPr>
        <w:t xml:space="preserve">: </w:t>
      </w:r>
      <w:r w:rsidR="00F57272">
        <w:rPr>
          <w:lang w:val="en-AU"/>
        </w:rPr>
        <w:t>23 November 2022</w:t>
      </w:r>
    </w:p>
    <w:p w14:paraId="39D46FFF" w14:textId="33BC4443" w:rsidR="0054222B" w:rsidRPr="0054222B" w:rsidRDefault="0054222B">
      <w:pPr>
        <w:rPr>
          <w:lang w:val="en-AU"/>
        </w:rPr>
      </w:pPr>
      <w:r>
        <w:rPr>
          <w:lang w:val="en-AU"/>
        </w:rPr>
        <w:t xml:space="preserve">Review: </w:t>
      </w:r>
      <w:r w:rsidR="00F57272">
        <w:rPr>
          <w:lang w:val="en-AU"/>
        </w:rPr>
        <w:t xml:space="preserve"> November 2023</w:t>
      </w:r>
    </w:p>
    <w:p w14:paraId="124492C6" w14:textId="77777777" w:rsidR="00873723" w:rsidRDefault="00873723">
      <w:pPr>
        <w:rPr>
          <w:b/>
          <w:sz w:val="48"/>
          <w:szCs w:val="48"/>
          <w:lang w:val="en-AU"/>
        </w:rPr>
      </w:pPr>
    </w:p>
    <w:p w14:paraId="6BBF75D7" w14:textId="5C1D2B6D" w:rsidR="00873723" w:rsidRDefault="001B0A25">
      <w:pPr>
        <w:rPr>
          <w:lang w:val="en-AU"/>
        </w:rPr>
      </w:pPr>
      <w:r>
        <w:rPr>
          <w:lang w:val="en-AU"/>
        </w:rPr>
        <w:t>P</w:t>
      </w:r>
      <w:r w:rsidR="003C1C86">
        <w:rPr>
          <w:lang w:val="en-AU"/>
        </w:rPr>
        <w:t>OLICY</w:t>
      </w:r>
    </w:p>
    <w:p w14:paraId="6617DD1F" w14:textId="77777777" w:rsidR="003C1C86" w:rsidRDefault="003C1C86">
      <w:pPr>
        <w:rPr>
          <w:lang w:val="en-AU"/>
        </w:rPr>
      </w:pPr>
    </w:p>
    <w:p w14:paraId="3542093D" w14:textId="77777777" w:rsidR="003C1C86" w:rsidRDefault="00873723">
      <w:pPr>
        <w:rPr>
          <w:lang w:val="en-AU"/>
        </w:rPr>
      </w:pPr>
      <w:r>
        <w:rPr>
          <w:lang w:val="en-AU"/>
        </w:rPr>
        <w:t>WYNFM Community Radio Inc is committed to</w:t>
      </w:r>
    </w:p>
    <w:p w14:paraId="2B18B6FD" w14:textId="7B2B6BF9" w:rsidR="00873723" w:rsidRDefault="003C1C86">
      <w:pPr>
        <w:rPr>
          <w:lang w:val="en-AU"/>
        </w:rPr>
      </w:pPr>
      <w:r>
        <w:rPr>
          <w:lang w:val="en-AU"/>
        </w:rPr>
        <w:t>.</w:t>
      </w:r>
      <w:r w:rsidR="00873723">
        <w:rPr>
          <w:lang w:val="en-AU"/>
        </w:rPr>
        <w:t xml:space="preserve"> </w:t>
      </w:r>
      <w:r w:rsidR="001B0A25">
        <w:rPr>
          <w:lang w:val="en-AU"/>
        </w:rPr>
        <w:t xml:space="preserve">improving our environmental performance across the </w:t>
      </w:r>
      <w:proofErr w:type="gramStart"/>
      <w:r w:rsidR="001B0A25">
        <w:rPr>
          <w:lang w:val="en-AU"/>
        </w:rPr>
        <w:t>organisations</w:t>
      </w:r>
      <w:proofErr w:type="gramEnd"/>
      <w:r w:rsidR="001B0A25">
        <w:rPr>
          <w:lang w:val="en-AU"/>
        </w:rPr>
        <w:t xml:space="preserve"> operations and activities.</w:t>
      </w:r>
    </w:p>
    <w:p w14:paraId="4BDA3BB9" w14:textId="76279F13" w:rsidR="003C1C86" w:rsidRDefault="003C1C86">
      <w:pPr>
        <w:rPr>
          <w:lang w:val="en-AU"/>
        </w:rPr>
      </w:pPr>
      <w:r>
        <w:rPr>
          <w:lang w:val="en-AU"/>
        </w:rPr>
        <w:t>. providing a safe and healthy workplace</w:t>
      </w:r>
    </w:p>
    <w:p w14:paraId="1DCE194B" w14:textId="3C8AD703" w:rsidR="003C1C86" w:rsidRDefault="003C1C86">
      <w:pPr>
        <w:rPr>
          <w:lang w:val="en-AU"/>
        </w:rPr>
      </w:pPr>
    </w:p>
    <w:p w14:paraId="35676562" w14:textId="77777777" w:rsidR="003C1C86" w:rsidRDefault="003C1C86">
      <w:pPr>
        <w:rPr>
          <w:lang w:val="en-AU"/>
        </w:rPr>
      </w:pPr>
    </w:p>
    <w:p w14:paraId="1C90F091" w14:textId="3029A817" w:rsidR="001B0A25" w:rsidRDefault="003C1C86">
      <w:pPr>
        <w:rPr>
          <w:lang w:val="en-AU"/>
        </w:rPr>
      </w:pPr>
      <w:r>
        <w:rPr>
          <w:lang w:val="en-AU"/>
        </w:rPr>
        <w:t>PROCEDURES</w:t>
      </w:r>
    </w:p>
    <w:p w14:paraId="16C39F74" w14:textId="77777777" w:rsidR="001B0A25" w:rsidRDefault="001B0A25">
      <w:pPr>
        <w:rPr>
          <w:lang w:val="en-AU"/>
        </w:rPr>
      </w:pPr>
    </w:p>
    <w:p w14:paraId="1630F3DC" w14:textId="492246EF" w:rsidR="001B0A25" w:rsidRDefault="003C1C86">
      <w:pPr>
        <w:rPr>
          <w:lang w:val="en-AU"/>
        </w:rPr>
      </w:pPr>
      <w:r>
        <w:rPr>
          <w:lang w:val="en-AU"/>
        </w:rPr>
        <w:t>.</w:t>
      </w:r>
      <w:r w:rsidR="001B0A25">
        <w:rPr>
          <w:lang w:val="en-AU"/>
        </w:rPr>
        <w:t xml:space="preserve"> re-using and recycling materials where feasible</w:t>
      </w:r>
    </w:p>
    <w:p w14:paraId="2805B8E5" w14:textId="7E92FEE8" w:rsidR="001B0A25" w:rsidRDefault="001B0A25">
      <w:pPr>
        <w:rPr>
          <w:lang w:val="en-AU"/>
        </w:rPr>
      </w:pPr>
    </w:p>
    <w:p w14:paraId="684A02B0" w14:textId="12D2BF43" w:rsidR="001B0A25" w:rsidRDefault="003C1C86">
      <w:pPr>
        <w:rPr>
          <w:lang w:val="en-AU"/>
        </w:rPr>
      </w:pPr>
      <w:r>
        <w:rPr>
          <w:lang w:val="en-AU"/>
        </w:rPr>
        <w:t xml:space="preserve">. </w:t>
      </w:r>
      <w:r w:rsidR="001B0A25">
        <w:rPr>
          <w:lang w:val="en-AU"/>
        </w:rPr>
        <w:t xml:space="preserve">use </w:t>
      </w:r>
      <w:r>
        <w:rPr>
          <w:lang w:val="en-AU"/>
        </w:rPr>
        <w:t>o</w:t>
      </w:r>
      <w:r w:rsidR="00A41F8F">
        <w:rPr>
          <w:lang w:val="en-AU"/>
        </w:rPr>
        <w:t xml:space="preserve">f </w:t>
      </w:r>
      <w:r w:rsidR="001B0A25">
        <w:rPr>
          <w:lang w:val="en-AU"/>
        </w:rPr>
        <w:t>recycling programs for old computer hardware, used toner cartridges and old equipment and furniture,</w:t>
      </w:r>
    </w:p>
    <w:p w14:paraId="17C1F29E" w14:textId="06854DE0" w:rsidR="001B0A25" w:rsidRDefault="001B0A25">
      <w:pPr>
        <w:rPr>
          <w:lang w:val="en-AU"/>
        </w:rPr>
      </w:pPr>
    </w:p>
    <w:p w14:paraId="43093FE0" w14:textId="3A001B6C" w:rsidR="001B0A25" w:rsidRDefault="003C1C86">
      <w:pPr>
        <w:rPr>
          <w:lang w:val="en-AU"/>
        </w:rPr>
      </w:pPr>
      <w:r>
        <w:rPr>
          <w:lang w:val="en-AU"/>
        </w:rPr>
        <w:t xml:space="preserve">. </w:t>
      </w:r>
      <w:r w:rsidR="001B0A25">
        <w:rPr>
          <w:lang w:val="en-AU"/>
        </w:rPr>
        <w:t>Use natural light where possible</w:t>
      </w:r>
    </w:p>
    <w:p w14:paraId="17D80909" w14:textId="55DF4B3A" w:rsidR="001B0A25" w:rsidRDefault="001B0A25">
      <w:pPr>
        <w:rPr>
          <w:lang w:val="en-AU"/>
        </w:rPr>
      </w:pPr>
    </w:p>
    <w:p w14:paraId="08F7567E" w14:textId="3128CCE9" w:rsidR="00A41F8F" w:rsidRDefault="003C1C86">
      <w:pPr>
        <w:rPr>
          <w:lang w:val="en-AU"/>
        </w:rPr>
      </w:pPr>
      <w:r>
        <w:rPr>
          <w:lang w:val="en-AU"/>
        </w:rPr>
        <w:t xml:space="preserve">. </w:t>
      </w:r>
      <w:r w:rsidR="001B0A25">
        <w:rPr>
          <w:lang w:val="en-AU"/>
        </w:rPr>
        <w:t xml:space="preserve">Turn </w:t>
      </w:r>
      <w:r>
        <w:rPr>
          <w:lang w:val="en-AU"/>
        </w:rPr>
        <w:t xml:space="preserve">off </w:t>
      </w:r>
      <w:r w:rsidR="001B0A25">
        <w:rPr>
          <w:lang w:val="en-AU"/>
        </w:rPr>
        <w:t xml:space="preserve">lights, </w:t>
      </w:r>
      <w:r w:rsidR="00A41F8F">
        <w:rPr>
          <w:lang w:val="en-AU"/>
        </w:rPr>
        <w:t xml:space="preserve">heating/cooling </w:t>
      </w:r>
      <w:r>
        <w:rPr>
          <w:lang w:val="en-AU"/>
        </w:rPr>
        <w:t xml:space="preserve">and equipment </w:t>
      </w:r>
      <w:proofErr w:type="spellStart"/>
      <w:r>
        <w:rPr>
          <w:lang w:val="en-AU"/>
        </w:rPr>
        <w:t>eg</w:t>
      </w:r>
      <w:proofErr w:type="spellEnd"/>
      <w:r>
        <w:rPr>
          <w:lang w:val="en-AU"/>
        </w:rPr>
        <w:t xml:space="preserve"> CD </w:t>
      </w:r>
      <w:proofErr w:type="gramStart"/>
      <w:r>
        <w:rPr>
          <w:lang w:val="en-AU"/>
        </w:rPr>
        <w:t xml:space="preserve">players </w:t>
      </w:r>
      <w:r w:rsidR="00A41F8F">
        <w:rPr>
          <w:lang w:val="en-AU"/>
        </w:rPr>
        <w:t>,</w:t>
      </w:r>
      <w:proofErr w:type="gramEnd"/>
      <w:r w:rsidR="00A41F8F">
        <w:rPr>
          <w:lang w:val="en-AU"/>
        </w:rPr>
        <w:t xml:space="preserve"> when not in use</w:t>
      </w:r>
    </w:p>
    <w:p w14:paraId="7477EEC1" w14:textId="77777777" w:rsidR="00A41F8F" w:rsidRDefault="00A41F8F">
      <w:pPr>
        <w:rPr>
          <w:lang w:val="en-AU"/>
        </w:rPr>
      </w:pPr>
    </w:p>
    <w:p w14:paraId="01A20F28" w14:textId="0549D5D9" w:rsidR="00A41F8F" w:rsidRDefault="003C1C86">
      <w:pPr>
        <w:rPr>
          <w:lang w:val="en-AU"/>
        </w:rPr>
      </w:pPr>
      <w:r>
        <w:rPr>
          <w:lang w:val="en-AU"/>
        </w:rPr>
        <w:t xml:space="preserve">. </w:t>
      </w:r>
      <w:r w:rsidR="00A41F8F">
        <w:rPr>
          <w:lang w:val="en-AU"/>
        </w:rPr>
        <w:t>Encourage the use of paperless systems</w:t>
      </w:r>
      <w:r>
        <w:rPr>
          <w:lang w:val="en-AU"/>
        </w:rPr>
        <w:t>, so that information is stored digitally</w:t>
      </w:r>
    </w:p>
    <w:p w14:paraId="56D960C9" w14:textId="77777777" w:rsidR="00A41F8F" w:rsidRDefault="00A41F8F">
      <w:pPr>
        <w:rPr>
          <w:lang w:val="en-AU"/>
        </w:rPr>
      </w:pPr>
    </w:p>
    <w:p w14:paraId="798547BA" w14:textId="7C9D9914" w:rsidR="00A41F8F" w:rsidRDefault="003C1C86">
      <w:pPr>
        <w:rPr>
          <w:lang w:val="en-AU"/>
        </w:rPr>
      </w:pPr>
      <w:r>
        <w:rPr>
          <w:lang w:val="en-AU"/>
        </w:rPr>
        <w:t xml:space="preserve">. </w:t>
      </w:r>
      <w:r w:rsidR="00A41F8F">
        <w:rPr>
          <w:lang w:val="en-AU"/>
        </w:rPr>
        <w:t>Read electronic documents on the screen, rather than printing them</w:t>
      </w:r>
    </w:p>
    <w:p w14:paraId="5E4D3F61" w14:textId="54855297" w:rsidR="00A41F8F" w:rsidRDefault="00A41F8F">
      <w:pPr>
        <w:rPr>
          <w:lang w:val="en-AU"/>
        </w:rPr>
      </w:pPr>
    </w:p>
    <w:p w14:paraId="19BE4958" w14:textId="45069DC2" w:rsidR="00A41F8F" w:rsidRDefault="003C1C86">
      <w:pPr>
        <w:rPr>
          <w:lang w:val="en-AU"/>
        </w:rPr>
      </w:pPr>
      <w:r>
        <w:rPr>
          <w:lang w:val="en-AU"/>
        </w:rPr>
        <w:t xml:space="preserve">. </w:t>
      </w:r>
      <w:r w:rsidR="00A41F8F">
        <w:rPr>
          <w:lang w:val="en-AU"/>
        </w:rPr>
        <w:t>Consider the environmental impact of travelling to Face-to face meetings, and consider alternating with on-line meetings</w:t>
      </w:r>
    </w:p>
    <w:p w14:paraId="3BD07E65" w14:textId="488DAB01" w:rsidR="00A41F8F" w:rsidRDefault="00A41F8F">
      <w:pPr>
        <w:rPr>
          <w:lang w:val="en-AU"/>
        </w:rPr>
      </w:pPr>
    </w:p>
    <w:p w14:paraId="7DE615AF" w14:textId="29DF014E" w:rsidR="00A41F8F" w:rsidRDefault="003C1C86">
      <w:pPr>
        <w:rPr>
          <w:lang w:val="en-AU"/>
        </w:rPr>
      </w:pPr>
      <w:r>
        <w:rPr>
          <w:lang w:val="en-AU"/>
        </w:rPr>
        <w:t xml:space="preserve">. </w:t>
      </w:r>
      <w:r w:rsidR="00A41F8F">
        <w:rPr>
          <w:lang w:val="en-AU"/>
        </w:rPr>
        <w:t xml:space="preserve">Use electronic forms of communication where appropriate </w:t>
      </w:r>
      <w:proofErr w:type="spellStart"/>
      <w:r w:rsidR="00A41F8F">
        <w:rPr>
          <w:lang w:val="en-AU"/>
        </w:rPr>
        <w:t>eg</w:t>
      </w:r>
      <w:proofErr w:type="spellEnd"/>
      <w:r w:rsidR="00A41F8F">
        <w:rPr>
          <w:lang w:val="en-AU"/>
        </w:rPr>
        <w:t xml:space="preserve"> mail-outs, newsletters, annual reports</w:t>
      </w:r>
    </w:p>
    <w:p w14:paraId="6A8351EB" w14:textId="4AEAA22D" w:rsidR="003C1C86" w:rsidRDefault="003C1C86">
      <w:pPr>
        <w:rPr>
          <w:lang w:val="en-AU"/>
        </w:rPr>
      </w:pPr>
    </w:p>
    <w:p w14:paraId="265C7137" w14:textId="597124FA" w:rsidR="003C1C86" w:rsidRDefault="003C1C86">
      <w:pPr>
        <w:rPr>
          <w:lang w:val="en-AU"/>
        </w:rPr>
      </w:pPr>
      <w:r>
        <w:rPr>
          <w:lang w:val="en-AU"/>
        </w:rPr>
        <w:t>. All Volunteers and stake-holders to be informed about the environmental, health and safety performance of its operations</w:t>
      </w:r>
    </w:p>
    <w:p w14:paraId="26F7CC76" w14:textId="0B6B8C5C" w:rsidR="003C1C86" w:rsidRDefault="003C1C86">
      <w:pPr>
        <w:rPr>
          <w:lang w:val="en-AU"/>
        </w:rPr>
      </w:pPr>
    </w:p>
    <w:p w14:paraId="37F44F75" w14:textId="77777777" w:rsidR="003C1C86" w:rsidRDefault="003C1C86">
      <w:pPr>
        <w:rPr>
          <w:lang w:val="en-AU"/>
        </w:rPr>
      </w:pPr>
    </w:p>
    <w:p w14:paraId="6888A2A4" w14:textId="3782574E" w:rsidR="00A41F8F" w:rsidRDefault="00AF3793">
      <w:pPr>
        <w:rPr>
          <w:lang w:val="en-AU"/>
        </w:rPr>
      </w:pPr>
      <w:r w:rsidRPr="00AF3793">
        <w:rPr>
          <w:b/>
          <w:u w:val="single"/>
          <w:lang w:val="en-AU"/>
        </w:rPr>
        <w:t>Documents relating to this policy</w:t>
      </w:r>
    </w:p>
    <w:p w14:paraId="1E5C0C00" w14:textId="4C452C79" w:rsidR="00AF3793" w:rsidRDefault="00AF3793">
      <w:pPr>
        <w:rPr>
          <w:lang w:val="en-AU"/>
        </w:rPr>
      </w:pPr>
    </w:p>
    <w:p w14:paraId="14C7FAF2" w14:textId="77175769" w:rsidR="00AF3793" w:rsidRPr="00AF3793" w:rsidRDefault="0054222B">
      <w:pPr>
        <w:rPr>
          <w:lang w:val="en-AU"/>
        </w:rPr>
      </w:pPr>
      <w:r>
        <w:rPr>
          <w:lang w:val="en-AU"/>
        </w:rPr>
        <w:t>Health and Safety Policy</w:t>
      </w:r>
    </w:p>
    <w:p w14:paraId="5B706FBE" w14:textId="77777777" w:rsidR="00A41F8F" w:rsidRDefault="00A41F8F">
      <w:pPr>
        <w:rPr>
          <w:lang w:val="en-AU"/>
        </w:rPr>
      </w:pPr>
    </w:p>
    <w:p w14:paraId="5189671F" w14:textId="77777777" w:rsidR="00A41F8F" w:rsidRDefault="00A41F8F">
      <w:pPr>
        <w:rPr>
          <w:lang w:val="en-AU"/>
        </w:rPr>
      </w:pPr>
    </w:p>
    <w:p w14:paraId="7255C94F" w14:textId="091DA681" w:rsidR="001B0A25" w:rsidRPr="00873723" w:rsidRDefault="00A41F8F">
      <w:pPr>
        <w:rPr>
          <w:lang w:val="en-AU"/>
        </w:rPr>
      </w:pPr>
      <w:r>
        <w:rPr>
          <w:lang w:val="en-AU"/>
        </w:rPr>
        <w:t xml:space="preserve"> </w:t>
      </w:r>
      <w:r w:rsidR="001B0A25">
        <w:rPr>
          <w:lang w:val="en-AU"/>
        </w:rPr>
        <w:t xml:space="preserve"> </w:t>
      </w:r>
    </w:p>
    <w:sectPr w:rsidR="001B0A25" w:rsidRPr="00873723" w:rsidSect="009067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23"/>
    <w:rsid w:val="00155DC8"/>
    <w:rsid w:val="001B0A25"/>
    <w:rsid w:val="003C1C86"/>
    <w:rsid w:val="0054222B"/>
    <w:rsid w:val="00632AAE"/>
    <w:rsid w:val="007E1021"/>
    <w:rsid w:val="00873723"/>
    <w:rsid w:val="00906743"/>
    <w:rsid w:val="009903E5"/>
    <w:rsid w:val="00A41F8F"/>
    <w:rsid w:val="00AF3793"/>
    <w:rsid w:val="00E94788"/>
    <w:rsid w:val="00F57272"/>
    <w:rsid w:val="00FC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DDC03"/>
  <w14:defaultImageDpi w14:val="32767"/>
  <w15:chartTrackingRefBased/>
  <w15:docId w15:val="{9A53F542-8CC7-B446-BF8B-4AEB1DE4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Brazelis</dc:creator>
  <cp:keywords/>
  <dc:description/>
  <cp:lastModifiedBy>Aldona Brazelis</cp:lastModifiedBy>
  <cp:revision>2</cp:revision>
  <cp:lastPrinted>2022-10-27T06:33:00Z</cp:lastPrinted>
  <dcterms:created xsi:type="dcterms:W3CDTF">2022-12-02T04:27:00Z</dcterms:created>
  <dcterms:modified xsi:type="dcterms:W3CDTF">2022-12-02T04:27:00Z</dcterms:modified>
</cp:coreProperties>
</file>